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A2" w:rsidRDefault="000729D5">
      <w:pPr>
        <w:pStyle w:val="10"/>
        <w:jc w:val="center"/>
        <w:rPr>
          <w:rFonts w:ascii="宋体" w:eastAsia="宋体" w:hAnsi="宋体"/>
          <w:sz w:val="32"/>
          <w:szCs w:val="32"/>
        </w:rPr>
      </w:pPr>
      <w:r>
        <w:rPr>
          <w:rFonts w:ascii="宋体" w:eastAsia="宋体" w:hAnsi="宋体" w:hint="eastAsia"/>
          <w:sz w:val="32"/>
          <w:szCs w:val="32"/>
        </w:rPr>
        <w:t>第</w:t>
      </w:r>
      <w:r>
        <w:rPr>
          <w:rFonts w:ascii="宋体" w:eastAsia="宋体" w:hAnsi="宋体" w:hint="eastAsia"/>
          <w:sz w:val="32"/>
          <w:szCs w:val="32"/>
        </w:rPr>
        <w:t>六</w:t>
      </w:r>
      <w:r>
        <w:rPr>
          <w:rFonts w:ascii="宋体" w:eastAsia="宋体" w:hAnsi="宋体" w:hint="eastAsia"/>
          <w:sz w:val="32"/>
          <w:szCs w:val="32"/>
        </w:rPr>
        <w:t>届图管会岗位设置情况</w:t>
      </w:r>
    </w:p>
    <w:p w:rsidR="008801A2" w:rsidRDefault="000729D5">
      <w:pPr>
        <w:pStyle w:val="10"/>
        <w:rPr>
          <w:rFonts w:ascii="宋体" w:eastAsia="宋体" w:hAnsi="宋体"/>
          <w:sz w:val="24"/>
          <w:szCs w:val="24"/>
        </w:rPr>
      </w:pPr>
      <w:r>
        <w:rPr>
          <w:rFonts w:ascii="宋体" w:eastAsia="宋体" w:hAnsi="宋体" w:hint="eastAsia"/>
          <w:sz w:val="24"/>
          <w:szCs w:val="24"/>
        </w:rPr>
        <w:t>（一）主席团</w:t>
      </w:r>
    </w:p>
    <w:p w:rsidR="008801A2" w:rsidRDefault="000729D5">
      <w:pPr>
        <w:pStyle w:val="1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、主任：</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负责图管会全面工作，负责召集全体成员会议、部长例会、主席团会议，组织领导图管会各类学生活动。</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主持制定图管会总体工作计划，撰写工作报告。</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布置、检查各部门工作，安排、协调各部门之间的分工、合作。</w:t>
      </w:r>
    </w:p>
    <w:p w:rsidR="008801A2" w:rsidRDefault="000729D5">
      <w:pPr>
        <w:pStyle w:val="10"/>
        <w:rPr>
          <w:rFonts w:ascii="宋体" w:eastAsia="宋体" w:hAnsi="宋体"/>
          <w:sz w:val="24"/>
          <w:szCs w:val="24"/>
        </w:rPr>
      </w:pPr>
      <w:r>
        <w:rPr>
          <w:rFonts w:ascii="宋体" w:eastAsia="宋体" w:hAnsi="宋体" w:hint="eastAsia"/>
          <w:sz w:val="24"/>
          <w:szCs w:val="24"/>
        </w:rPr>
        <w:t>2</w:t>
      </w:r>
      <w:r>
        <w:rPr>
          <w:rFonts w:ascii="宋体" w:eastAsia="宋体" w:hAnsi="宋体" w:hint="eastAsia"/>
          <w:sz w:val="24"/>
          <w:szCs w:val="24"/>
        </w:rPr>
        <w:t>、秘书长：</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在主任领导下全面负责落实秘书处的各项工作任务，协调部门内部以及与其他部门的工作联系。</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参加图管会主席团会议，参与制定图管会各项规章制度、图管会中长期发展规划及每年度工作计划总结，以及图管会重大事项的研究。</w:t>
      </w:r>
    </w:p>
    <w:p w:rsidR="008801A2" w:rsidRDefault="000729D5">
      <w:pPr>
        <w:pStyle w:val="1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、副主任一：</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协调、配合主任领导图管会全面工作，负责业务实践部、自修助管部、纪检部、技术助理部工作。</w:t>
      </w:r>
    </w:p>
    <w:p w:rsidR="008801A2" w:rsidRDefault="000729D5">
      <w:pPr>
        <w:pStyle w:val="10"/>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、副主任二：</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协调、配合主任领导图管会全面工作，负责采编助理部、期刊助理部、流通助理部、志愿者及勤工助学工作。</w:t>
      </w:r>
    </w:p>
    <w:p w:rsidR="008801A2" w:rsidRDefault="000729D5">
      <w:pPr>
        <w:pStyle w:val="10"/>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、副主任三：</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协调、配合主任领导图管会全面工作，负责宣传部、参考咨询助理部、新媒体部、阅读推广部工作。</w:t>
      </w:r>
    </w:p>
    <w:p w:rsidR="008801A2" w:rsidRDefault="008801A2">
      <w:pPr>
        <w:pStyle w:val="10"/>
        <w:ind w:firstLineChars="200" w:firstLine="480"/>
        <w:rPr>
          <w:rFonts w:ascii="宋体" w:eastAsia="宋体" w:hAnsi="宋体"/>
          <w:sz w:val="24"/>
          <w:szCs w:val="24"/>
        </w:rPr>
      </w:pPr>
    </w:p>
    <w:p w:rsidR="008801A2" w:rsidRDefault="000729D5">
      <w:pPr>
        <w:pStyle w:val="10"/>
        <w:rPr>
          <w:rFonts w:ascii="宋体" w:eastAsia="宋体" w:hAnsi="宋体"/>
          <w:sz w:val="24"/>
          <w:szCs w:val="24"/>
        </w:rPr>
      </w:pPr>
      <w:r>
        <w:rPr>
          <w:rFonts w:ascii="宋体" w:eastAsia="宋体" w:hAnsi="宋体" w:hint="eastAsia"/>
          <w:sz w:val="24"/>
          <w:szCs w:val="24"/>
        </w:rPr>
        <w:t>（二）秘书处</w:t>
      </w:r>
    </w:p>
    <w:p w:rsidR="008801A2" w:rsidRDefault="000729D5">
      <w:pPr>
        <w:pStyle w:val="1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、副秘书长一：</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在秘书长的领导下负责秘书处日常工作管理，参加主任工作会议和部以上领导工作会议并形成会议纪要，检查督促图管会会议决议的执行，为图管会全局工作和重要工作提供参考咨询意见，申报</w:t>
      </w:r>
      <w:r>
        <w:rPr>
          <w:rFonts w:ascii="宋体" w:eastAsia="宋体" w:hAnsi="宋体" w:cs="宋体" w:hint="eastAsia"/>
          <w:sz w:val="24"/>
          <w:szCs w:val="24"/>
        </w:rPr>
        <w:t>并策划图管会大型活动，起草图管会工作计划和总结。</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、副秘书长二：</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在秘书长的领导下负责图管会所有人员信息调整及更新负责协调图管会下属</w:t>
      </w:r>
      <w:r>
        <w:rPr>
          <w:rFonts w:ascii="宋体" w:eastAsia="宋体" w:hAnsi="宋体" w:cs="宋体"/>
          <w:sz w:val="24"/>
          <w:szCs w:val="24"/>
        </w:rPr>
        <w:t>1</w:t>
      </w:r>
      <w:r>
        <w:rPr>
          <w:rFonts w:ascii="宋体" w:eastAsia="宋体" w:hAnsi="宋体" w:cs="宋体" w:hint="eastAsia"/>
          <w:sz w:val="24"/>
          <w:szCs w:val="24"/>
        </w:rPr>
        <w:t>1</w:t>
      </w:r>
      <w:r>
        <w:rPr>
          <w:rFonts w:ascii="宋体" w:eastAsia="宋体" w:hAnsi="宋体" w:cs="宋体" w:hint="eastAsia"/>
          <w:sz w:val="24"/>
          <w:szCs w:val="24"/>
        </w:rPr>
        <w:t>个部处工作关系，负责秘书处的业务拓展、指导和培训工作，提高业务素质。</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负责图管会大型活动会议安排、场馆服务等日常接待工作，负责图书馆与图管会的对外联系工作，做好文件信件接收与送达。</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、副秘书长三：</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在秘书长的领导下负责图管会日常工作及大型活动的档案整理工作及图书馆档案整理协助工作。</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负责图管会各类规章制度和工作细则的起草与制定，大型活动主持稿、发言稿等的撰写工作。</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深入调查研究，及时发现存在问题，提出改进方案，不断提高本部门的行政管理和业务素质水平。</w:t>
      </w:r>
    </w:p>
    <w:p w:rsidR="008801A2" w:rsidRDefault="008801A2">
      <w:pPr>
        <w:pStyle w:val="10"/>
        <w:ind w:firstLineChars="200" w:firstLine="480"/>
        <w:rPr>
          <w:rFonts w:ascii="宋体" w:eastAsia="宋体" w:hAnsi="宋体" w:cs="宋体"/>
          <w:sz w:val="24"/>
          <w:szCs w:val="24"/>
        </w:rPr>
      </w:pPr>
    </w:p>
    <w:p w:rsidR="008801A2" w:rsidRDefault="000729D5">
      <w:pPr>
        <w:pStyle w:val="10"/>
        <w:rPr>
          <w:rFonts w:ascii="宋体" w:eastAsia="宋体" w:hAnsi="宋体" w:cs="宋体"/>
          <w:sz w:val="24"/>
          <w:szCs w:val="24"/>
        </w:rPr>
      </w:pPr>
      <w:r>
        <w:rPr>
          <w:rFonts w:ascii="宋体" w:eastAsia="宋体" w:hAnsi="宋体" w:cs="宋体" w:hint="eastAsia"/>
          <w:sz w:val="24"/>
          <w:szCs w:val="24"/>
        </w:rPr>
        <w:t>（三）纪检部</w:t>
      </w:r>
    </w:p>
    <w:p w:rsidR="008801A2" w:rsidRDefault="000729D5">
      <w:pPr>
        <w:pStyle w:val="10"/>
        <w:rPr>
          <w:rFonts w:ascii="宋体" w:eastAsia="宋体" w:hAnsi="宋体" w:cs="宋体"/>
          <w:sz w:val="24"/>
          <w:szCs w:val="24"/>
        </w:rPr>
      </w:pPr>
      <w:r>
        <w:rPr>
          <w:rFonts w:ascii="宋体" w:eastAsia="宋体" w:hAnsi="宋体"/>
          <w:sz w:val="24"/>
          <w:szCs w:val="24"/>
        </w:rPr>
        <w:t xml:space="preserve"> 1</w:t>
      </w:r>
      <w:r>
        <w:rPr>
          <w:rFonts w:ascii="宋体" w:eastAsia="宋体" w:hAnsi="宋体" w:hint="eastAsia"/>
          <w:sz w:val="24"/>
          <w:szCs w:val="24"/>
        </w:rPr>
        <w:t>、部长：</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lastRenderedPageBreak/>
        <w:t>在主任领导下全面负责落实本部门的各项工作任务，协调部门内部以及与其他部门的工作联系。</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严格执行图书馆及图管会的各项规章制度，监督检查各部门各项日常工作的执行情况，及时解决出现的问题。</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负责图管会全体成员的到岗情况及工作规范情况的检查和记录，受理成员违章违纪投诉并经检查核实后提出初步处理意见。</w:t>
      </w:r>
    </w:p>
    <w:p w:rsidR="008801A2" w:rsidRDefault="000729D5">
      <w:pPr>
        <w:pStyle w:val="1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、副部一：</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负责图管会成员的值班、值勤、会议、大型活动等出勤情况的考核，制定每周值班表。</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、副部二：</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负责各部门勤工助学同学的管理工作，定时监督考核勤工工作情况，制作勤工出勤工资表并上报学校。</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、副部三：</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负责汇总全体成员的无课表，安排综合治理日常巡查（安全、卫生、业务）等工作，负责机关成员考勤。</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协调安排各类活动的轮班出勤，并加强管理。</w:t>
      </w:r>
    </w:p>
    <w:p w:rsidR="008801A2" w:rsidRDefault="008801A2">
      <w:pPr>
        <w:pStyle w:val="10"/>
        <w:ind w:firstLineChars="200" w:firstLine="480"/>
        <w:rPr>
          <w:rFonts w:ascii="宋体" w:eastAsia="宋体" w:hAnsi="宋体" w:cs="宋体"/>
          <w:sz w:val="24"/>
          <w:szCs w:val="24"/>
        </w:rPr>
      </w:pPr>
    </w:p>
    <w:p w:rsidR="008801A2" w:rsidRDefault="000729D5">
      <w:pPr>
        <w:pStyle w:val="10"/>
        <w:rPr>
          <w:rFonts w:ascii="宋体" w:eastAsia="宋体" w:hAnsi="宋体" w:cs="宋体"/>
          <w:sz w:val="24"/>
          <w:szCs w:val="24"/>
        </w:rPr>
      </w:pPr>
      <w:r>
        <w:rPr>
          <w:rFonts w:ascii="宋体" w:eastAsia="宋体" w:hAnsi="宋体" w:cs="宋体" w:hint="eastAsia"/>
          <w:sz w:val="24"/>
          <w:szCs w:val="24"/>
        </w:rPr>
        <w:t>（四）宣传部</w:t>
      </w:r>
    </w:p>
    <w:p w:rsidR="008801A2" w:rsidRDefault="000729D5">
      <w:pPr>
        <w:pStyle w:val="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、部长：</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全面负责图管会内外宣传工作，推动、引领、宣传校园先进文化。</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加强内部联系，随时掌握成员思想状况，结合当前形势，运用各种形式各种渠道对成员进行培训，提高业务能力。</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、副部一：</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负责图管会各类活动的跟踪宣传，负责图管会</w:t>
      </w:r>
      <w:r>
        <w:rPr>
          <w:rFonts w:ascii="宋体" w:eastAsia="宋体" w:hAnsi="宋体" w:cs="宋体" w:hint="eastAsia"/>
          <w:sz w:val="24"/>
          <w:szCs w:val="24"/>
        </w:rPr>
        <w:t>qq</w:t>
      </w:r>
      <w:r>
        <w:rPr>
          <w:rFonts w:ascii="宋体" w:eastAsia="宋体" w:hAnsi="宋体" w:cs="宋体" w:hint="eastAsia"/>
          <w:sz w:val="24"/>
          <w:szCs w:val="24"/>
        </w:rPr>
        <w:t>平台的运营管理，协调联系新媒体部做好对外宣传。</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、副部二：</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负责图管会各类活动的照片拍摄以及宣传海报、展板的制作，负责对部内成员进行专业培训，负责图管会年度微电影拍摄及后期制作。</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、副部三：</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负责图管会各类活动的新闻撰写，负责部内信息统计、会议记录等日常工作。</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（五）新媒体部</w:t>
      </w:r>
    </w:p>
    <w:p w:rsidR="008801A2" w:rsidRDefault="000729D5">
      <w:pPr>
        <w:pStyle w:val="10"/>
        <w:rPr>
          <w:rFonts w:ascii="宋体" w:eastAsia="宋体" w:hAnsi="宋体" w:cs="宋体"/>
          <w:sz w:val="24"/>
          <w:szCs w:val="24"/>
        </w:rPr>
      </w:pPr>
      <w:r>
        <w:rPr>
          <w:rFonts w:ascii="宋体" w:eastAsia="宋体" w:hAnsi="宋体" w:cs="宋体"/>
          <w:sz w:val="24"/>
          <w:szCs w:val="24"/>
        </w:rPr>
        <w:t>1</w:t>
      </w:r>
      <w:r>
        <w:rPr>
          <w:rFonts w:ascii="宋体" w:eastAsia="宋体" w:hAnsi="宋体" w:cs="宋体"/>
          <w:sz w:val="24"/>
          <w:szCs w:val="24"/>
        </w:rPr>
        <w:t>、部长</w:t>
      </w:r>
      <w:r>
        <w:rPr>
          <w:rFonts w:ascii="宋体" w:eastAsia="宋体" w:hAnsi="宋体" w:cs="宋体"/>
          <w:sz w:val="24"/>
          <w:szCs w:val="24"/>
        </w:rPr>
        <w:t>:</w:t>
      </w:r>
    </w:p>
    <w:p w:rsidR="008801A2" w:rsidRDefault="000729D5">
      <w:pPr>
        <w:pStyle w:val="10"/>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sz w:val="24"/>
          <w:szCs w:val="24"/>
        </w:rPr>
        <w:t>协助老师全面负责新媒体部工作，统一管理与曲阜校区以及学校其他新媒体部的交流工作</w:t>
      </w:r>
      <w:r>
        <w:rPr>
          <w:rFonts w:ascii="宋体" w:eastAsia="宋体" w:hAnsi="宋体" w:cs="宋体"/>
          <w:sz w:val="24"/>
          <w:szCs w:val="24"/>
        </w:rPr>
        <w:t>;</w:t>
      </w:r>
      <w:r>
        <w:rPr>
          <w:rFonts w:ascii="宋体" w:eastAsia="宋体" w:hAnsi="宋体" w:cs="宋体"/>
          <w:sz w:val="24"/>
          <w:szCs w:val="24"/>
        </w:rPr>
        <w:t>负责全体成员的宣传培训，加强成员间的团结合作与融洽交流</w:t>
      </w:r>
      <w:r>
        <w:rPr>
          <w:rFonts w:ascii="宋体" w:eastAsia="宋体" w:hAnsi="宋体" w:cs="宋体"/>
          <w:sz w:val="24"/>
          <w:szCs w:val="24"/>
        </w:rPr>
        <w:t>;</w:t>
      </w:r>
      <w:r>
        <w:rPr>
          <w:rFonts w:ascii="宋体" w:eastAsia="宋体" w:hAnsi="宋体" w:cs="宋体"/>
          <w:sz w:val="24"/>
          <w:szCs w:val="24"/>
        </w:rPr>
        <w:t>协调我部与其他部门的交流，</w:t>
      </w:r>
      <w:r>
        <w:rPr>
          <w:rFonts w:ascii="宋体" w:eastAsia="宋体" w:hAnsi="宋体" w:cs="宋体" w:hint="eastAsia"/>
          <w:sz w:val="24"/>
          <w:szCs w:val="24"/>
        </w:rPr>
        <w:t>做好年度计划和总结。</w:t>
      </w:r>
    </w:p>
    <w:p w:rsidR="008801A2" w:rsidRDefault="000729D5">
      <w:pPr>
        <w:pStyle w:val="10"/>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rPr>
        <w:t>、副部一</w:t>
      </w:r>
      <w:r>
        <w:rPr>
          <w:rFonts w:ascii="宋体" w:eastAsia="宋体" w:hAnsi="宋体" w:cs="宋体"/>
          <w:sz w:val="24"/>
          <w:szCs w:val="24"/>
        </w:rPr>
        <w:t>:</w:t>
      </w:r>
    </w:p>
    <w:p w:rsidR="008801A2" w:rsidRDefault="006D1DA1">
      <w:pPr>
        <w:pStyle w:val="10"/>
        <w:rPr>
          <w:rFonts w:ascii="宋体" w:eastAsia="宋体" w:hAnsi="宋体" w:cs="宋体"/>
          <w:sz w:val="24"/>
          <w:szCs w:val="24"/>
        </w:rPr>
      </w:pPr>
      <w:r>
        <w:rPr>
          <w:rFonts w:ascii="宋体" w:eastAsia="宋体" w:hAnsi="宋体" w:cs="宋体" w:hint="eastAsia"/>
          <w:sz w:val="24"/>
          <w:szCs w:val="24"/>
        </w:rPr>
        <w:t xml:space="preserve">    </w:t>
      </w:r>
      <w:r w:rsidR="000729D5">
        <w:rPr>
          <w:rFonts w:ascii="宋体" w:eastAsia="宋体" w:hAnsi="宋体" w:cs="宋体"/>
          <w:sz w:val="24"/>
          <w:szCs w:val="24"/>
        </w:rPr>
        <w:t>协助老师</w:t>
      </w:r>
      <w:r w:rsidR="000729D5">
        <w:rPr>
          <w:rFonts w:ascii="宋体" w:eastAsia="宋体" w:hAnsi="宋体" w:cs="宋体" w:hint="eastAsia"/>
          <w:sz w:val="24"/>
          <w:szCs w:val="24"/>
        </w:rPr>
        <w:t>、</w:t>
      </w:r>
      <w:r w:rsidR="000729D5">
        <w:rPr>
          <w:rFonts w:ascii="宋体" w:eastAsia="宋体" w:hAnsi="宋体" w:cs="宋体"/>
          <w:sz w:val="24"/>
          <w:szCs w:val="24"/>
        </w:rPr>
        <w:t>部长负责图书馆</w:t>
      </w:r>
      <w:r w:rsidR="000729D5">
        <w:rPr>
          <w:rFonts w:ascii="宋体" w:eastAsia="宋体" w:hAnsi="宋体" w:cs="宋体" w:hint="eastAsia"/>
          <w:sz w:val="24"/>
          <w:szCs w:val="24"/>
        </w:rPr>
        <w:t>（日照）及图管会</w:t>
      </w:r>
      <w:r w:rsidR="000729D5">
        <w:rPr>
          <w:rFonts w:ascii="宋体" w:eastAsia="宋体" w:hAnsi="宋体" w:cs="宋体"/>
          <w:sz w:val="24"/>
          <w:szCs w:val="24"/>
        </w:rPr>
        <w:t>微信平台的运营管理，紧跟微信发展趋势，广泛关注标杆性微信</w:t>
      </w:r>
      <w:r w:rsidR="000729D5">
        <w:rPr>
          <w:rFonts w:ascii="宋体" w:eastAsia="宋体" w:hAnsi="宋体" w:cs="宋体" w:hint="eastAsia"/>
          <w:sz w:val="24"/>
          <w:szCs w:val="24"/>
        </w:rPr>
        <w:t>公众号</w:t>
      </w:r>
      <w:r w:rsidR="000729D5">
        <w:rPr>
          <w:rFonts w:ascii="宋体" w:eastAsia="宋体" w:hAnsi="宋体" w:cs="宋体"/>
          <w:sz w:val="24"/>
          <w:szCs w:val="24"/>
        </w:rPr>
        <w:t>，积极探索微信运营模式从而提供优质、有高度传播性的内容</w:t>
      </w:r>
      <w:r w:rsidR="000729D5">
        <w:rPr>
          <w:rFonts w:ascii="宋体" w:eastAsia="宋体" w:hAnsi="宋体" w:cs="宋体" w:hint="eastAsia"/>
          <w:sz w:val="24"/>
          <w:szCs w:val="24"/>
        </w:rPr>
        <w:t>，做好微信年终数据总结。</w:t>
      </w:r>
    </w:p>
    <w:p w:rsidR="008801A2" w:rsidRDefault="000729D5">
      <w:pPr>
        <w:pStyle w:val="10"/>
        <w:rPr>
          <w:rFonts w:ascii="宋体" w:eastAsia="宋体" w:hAnsi="宋体" w:cs="宋体"/>
          <w:sz w:val="24"/>
          <w:szCs w:val="24"/>
        </w:rPr>
      </w:pPr>
      <w:r>
        <w:rPr>
          <w:rFonts w:ascii="宋体" w:eastAsia="宋体" w:hAnsi="宋体" w:cs="宋体"/>
          <w:sz w:val="24"/>
          <w:szCs w:val="24"/>
        </w:rPr>
        <w:t>3</w:t>
      </w:r>
      <w:r>
        <w:rPr>
          <w:rFonts w:ascii="宋体" w:eastAsia="宋体" w:hAnsi="宋体" w:cs="宋体"/>
          <w:sz w:val="24"/>
          <w:szCs w:val="24"/>
        </w:rPr>
        <w:t>、副部二</w:t>
      </w:r>
      <w:r>
        <w:rPr>
          <w:rFonts w:ascii="宋体" w:eastAsia="宋体" w:hAnsi="宋体" w:cs="宋体"/>
          <w:sz w:val="24"/>
          <w:szCs w:val="24"/>
        </w:rPr>
        <w:t>:</w:t>
      </w:r>
    </w:p>
    <w:p w:rsidR="008801A2" w:rsidRDefault="006D1DA1">
      <w:pPr>
        <w:pStyle w:val="10"/>
        <w:rPr>
          <w:rFonts w:ascii="宋体" w:eastAsia="宋体" w:hAnsi="宋体" w:cs="宋体"/>
          <w:sz w:val="24"/>
          <w:szCs w:val="24"/>
        </w:rPr>
      </w:pPr>
      <w:r>
        <w:rPr>
          <w:rFonts w:ascii="宋体" w:eastAsia="宋体" w:hAnsi="宋体" w:cs="宋体" w:hint="eastAsia"/>
          <w:sz w:val="24"/>
          <w:szCs w:val="24"/>
        </w:rPr>
        <w:t xml:space="preserve">    </w:t>
      </w:r>
      <w:r w:rsidR="000729D5">
        <w:rPr>
          <w:rFonts w:ascii="宋体" w:eastAsia="宋体" w:hAnsi="宋体" w:cs="宋体"/>
          <w:sz w:val="24"/>
          <w:szCs w:val="24"/>
        </w:rPr>
        <w:t>协助老师</w:t>
      </w:r>
      <w:r w:rsidR="000729D5">
        <w:rPr>
          <w:rFonts w:ascii="宋体" w:eastAsia="宋体" w:hAnsi="宋体" w:cs="宋体" w:hint="eastAsia"/>
          <w:sz w:val="24"/>
          <w:szCs w:val="24"/>
        </w:rPr>
        <w:t>、</w:t>
      </w:r>
      <w:r w:rsidR="000729D5">
        <w:rPr>
          <w:rFonts w:ascii="宋体" w:eastAsia="宋体" w:hAnsi="宋体" w:cs="宋体"/>
          <w:sz w:val="24"/>
          <w:szCs w:val="24"/>
        </w:rPr>
        <w:t>部长负责图书馆</w:t>
      </w:r>
      <w:r w:rsidR="000729D5">
        <w:rPr>
          <w:rFonts w:ascii="宋体" w:eastAsia="宋体" w:hAnsi="宋体" w:cs="宋体" w:hint="eastAsia"/>
          <w:sz w:val="24"/>
          <w:szCs w:val="24"/>
        </w:rPr>
        <w:t>（日照）及图管会</w:t>
      </w:r>
      <w:r w:rsidR="000729D5">
        <w:rPr>
          <w:rFonts w:ascii="宋体" w:eastAsia="宋体" w:hAnsi="宋体" w:cs="宋体" w:hint="eastAsia"/>
          <w:sz w:val="24"/>
          <w:szCs w:val="24"/>
        </w:rPr>
        <w:t>QQ</w:t>
      </w:r>
      <w:r w:rsidR="000729D5">
        <w:rPr>
          <w:rFonts w:ascii="宋体" w:eastAsia="宋体" w:hAnsi="宋体" w:cs="宋体"/>
          <w:sz w:val="24"/>
          <w:szCs w:val="24"/>
        </w:rPr>
        <w:t>平台的运营管理</w:t>
      </w:r>
      <w:r w:rsidR="000729D5">
        <w:rPr>
          <w:rFonts w:ascii="宋体" w:eastAsia="宋体" w:hAnsi="宋体" w:cs="宋体"/>
          <w:sz w:val="24"/>
          <w:szCs w:val="24"/>
        </w:rPr>
        <w:t>;</w:t>
      </w:r>
      <w:r w:rsidR="000729D5">
        <w:rPr>
          <w:rFonts w:ascii="宋体" w:eastAsia="宋体" w:hAnsi="宋体" w:cs="宋体"/>
          <w:sz w:val="24"/>
          <w:szCs w:val="24"/>
        </w:rPr>
        <w:t>协助部长管理部门成员并加强部门成员之间的联系，为新媒体部创造良好的工作学习氛围</w:t>
      </w:r>
      <w:r w:rsidR="000729D5">
        <w:rPr>
          <w:rFonts w:ascii="宋体" w:eastAsia="宋体" w:hAnsi="宋体" w:cs="宋体"/>
          <w:sz w:val="24"/>
          <w:szCs w:val="24"/>
        </w:rPr>
        <w:t>;</w:t>
      </w:r>
      <w:r w:rsidR="000729D5">
        <w:rPr>
          <w:rFonts w:ascii="宋体" w:eastAsia="宋体" w:hAnsi="宋体" w:cs="宋体"/>
          <w:sz w:val="24"/>
          <w:szCs w:val="24"/>
        </w:rPr>
        <w:t>负责与曲阜校区新媒体部和学校其他新媒体部门沟通交流。</w:t>
      </w:r>
    </w:p>
    <w:p w:rsidR="008801A2" w:rsidRDefault="000729D5">
      <w:pPr>
        <w:pStyle w:val="10"/>
        <w:rPr>
          <w:rFonts w:ascii="宋体" w:eastAsia="宋体" w:hAnsi="宋体" w:cs="宋体"/>
          <w:sz w:val="24"/>
          <w:szCs w:val="24"/>
        </w:rPr>
      </w:pPr>
      <w:r>
        <w:rPr>
          <w:rFonts w:ascii="宋体" w:eastAsia="宋体" w:hAnsi="宋体" w:cs="宋体"/>
          <w:sz w:val="24"/>
          <w:szCs w:val="24"/>
        </w:rPr>
        <w:lastRenderedPageBreak/>
        <w:t>4</w:t>
      </w:r>
      <w:r>
        <w:rPr>
          <w:rFonts w:ascii="宋体" w:eastAsia="宋体" w:hAnsi="宋体" w:cs="宋体"/>
          <w:sz w:val="24"/>
          <w:szCs w:val="24"/>
        </w:rPr>
        <w:t>、副部三</w:t>
      </w:r>
      <w:r>
        <w:rPr>
          <w:rFonts w:ascii="宋体" w:eastAsia="宋体" w:hAnsi="宋体" w:cs="宋体"/>
          <w:sz w:val="24"/>
          <w:szCs w:val="24"/>
        </w:rPr>
        <w:t>:</w:t>
      </w:r>
    </w:p>
    <w:p w:rsidR="008801A2" w:rsidRDefault="006D1DA1">
      <w:pPr>
        <w:pStyle w:val="10"/>
        <w:rPr>
          <w:rFonts w:ascii="宋体" w:eastAsia="宋体" w:hAnsi="宋体" w:cs="宋体"/>
          <w:sz w:val="24"/>
          <w:szCs w:val="24"/>
        </w:rPr>
      </w:pPr>
      <w:r>
        <w:rPr>
          <w:rFonts w:ascii="宋体" w:eastAsia="宋体" w:hAnsi="宋体" w:cs="宋体" w:hint="eastAsia"/>
          <w:sz w:val="24"/>
          <w:szCs w:val="24"/>
        </w:rPr>
        <w:t xml:space="preserve">    </w:t>
      </w:r>
      <w:r w:rsidR="000729D5">
        <w:rPr>
          <w:rFonts w:ascii="宋体" w:eastAsia="宋体" w:hAnsi="宋体" w:cs="宋体"/>
          <w:sz w:val="24"/>
          <w:szCs w:val="24"/>
        </w:rPr>
        <w:t>负责管理图书馆</w:t>
      </w:r>
      <w:r w:rsidR="000729D5">
        <w:rPr>
          <w:rFonts w:ascii="宋体" w:eastAsia="宋体" w:hAnsi="宋体" w:cs="宋体" w:hint="eastAsia"/>
          <w:sz w:val="24"/>
          <w:szCs w:val="24"/>
        </w:rPr>
        <w:t>（日照）</w:t>
      </w:r>
      <w:r w:rsidR="000729D5">
        <w:rPr>
          <w:rFonts w:ascii="宋体" w:eastAsia="宋体" w:hAnsi="宋体" w:cs="宋体"/>
          <w:sz w:val="24"/>
          <w:szCs w:val="24"/>
        </w:rPr>
        <w:t>微博，关注社会焦点、</w:t>
      </w:r>
      <w:r w:rsidR="000729D5">
        <w:rPr>
          <w:rFonts w:ascii="宋体" w:eastAsia="宋体" w:hAnsi="宋体" w:cs="宋体" w:hint="eastAsia"/>
          <w:sz w:val="24"/>
          <w:szCs w:val="24"/>
        </w:rPr>
        <w:t>校园热点与学生生活为图书馆宣传平台提供能够贴近师生心声、引领校园风潮，回应时事热点，解答问题疑惑的服务，并且推出具有影响力与趣味性的原创性宣传内容</w:t>
      </w:r>
      <w:r w:rsidR="000729D5">
        <w:rPr>
          <w:rFonts w:ascii="宋体" w:eastAsia="宋体" w:hAnsi="宋体" w:cs="宋体" w:hint="eastAsia"/>
          <w:sz w:val="24"/>
          <w:szCs w:val="24"/>
        </w:rPr>
        <w:t>;</w:t>
      </w:r>
      <w:r w:rsidR="000729D5">
        <w:rPr>
          <w:rFonts w:ascii="宋体" w:eastAsia="宋体" w:hAnsi="宋体" w:cs="宋体" w:hint="eastAsia"/>
          <w:sz w:val="24"/>
          <w:szCs w:val="24"/>
        </w:rPr>
        <w:t>收集读者对图书馆工作的意见和建议</w:t>
      </w:r>
      <w:r w:rsidR="000729D5">
        <w:rPr>
          <w:rFonts w:ascii="宋体" w:eastAsia="宋体" w:hAnsi="宋体" w:cs="宋体" w:hint="eastAsia"/>
          <w:sz w:val="24"/>
          <w:szCs w:val="24"/>
        </w:rPr>
        <w:t>,</w:t>
      </w:r>
      <w:r w:rsidR="000729D5">
        <w:rPr>
          <w:rFonts w:ascii="宋体" w:eastAsia="宋体" w:hAnsi="宋体" w:cs="宋体" w:hint="eastAsia"/>
          <w:sz w:val="24"/>
          <w:szCs w:val="24"/>
        </w:rPr>
        <w:t>做好微博年终数据统计。</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（六）业务实践部</w:t>
      </w:r>
    </w:p>
    <w:p w:rsidR="008801A2" w:rsidRDefault="000729D5">
      <w:pPr>
        <w:pStyle w:val="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、部长：</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全面负责图管会对外联络，负责联系图管会商业赞助，保障各类活动经费。负责全体成员的业务培训。</w:t>
      </w:r>
    </w:p>
    <w:p w:rsidR="008801A2" w:rsidRDefault="000729D5">
      <w:pPr>
        <w:pStyle w:val="1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、副部一：</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负责加强与外界的联系，寻求赞助与合作机会，争取各种商业赞助，为各类活动提供经费。</w:t>
      </w:r>
    </w:p>
    <w:p w:rsidR="008801A2" w:rsidRDefault="000729D5">
      <w:pPr>
        <w:pStyle w:val="1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、副部二：</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负责校际交流、院系交流，加强与外校、院系、校级组织等的联系工作，加</w:t>
      </w:r>
      <w:r>
        <w:rPr>
          <w:rFonts w:ascii="宋体" w:eastAsia="宋体" w:hAnsi="宋体" w:cs="宋体" w:hint="eastAsia"/>
          <w:sz w:val="24"/>
          <w:szCs w:val="24"/>
        </w:rPr>
        <w:t>强业务交流，组织各类交流活动，共同进步。</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、副部三：负责经费管理以及图管会全体成员业务培训工作及各部门交流活动。</w:t>
      </w:r>
    </w:p>
    <w:p w:rsidR="008801A2" w:rsidRDefault="008801A2">
      <w:pPr>
        <w:pStyle w:val="10"/>
        <w:ind w:firstLineChars="200" w:firstLine="480"/>
        <w:rPr>
          <w:rFonts w:ascii="宋体" w:eastAsia="宋体" w:hAnsi="宋体" w:cs="宋体"/>
          <w:sz w:val="24"/>
          <w:szCs w:val="24"/>
        </w:rPr>
      </w:pPr>
    </w:p>
    <w:p w:rsidR="008801A2" w:rsidRDefault="000729D5">
      <w:pPr>
        <w:pStyle w:val="10"/>
        <w:rPr>
          <w:rFonts w:ascii="宋体" w:eastAsia="宋体" w:hAnsi="宋体" w:cs="宋体"/>
          <w:sz w:val="24"/>
          <w:szCs w:val="24"/>
        </w:rPr>
      </w:pPr>
      <w:r>
        <w:rPr>
          <w:rFonts w:ascii="宋体" w:eastAsia="宋体" w:hAnsi="宋体" w:cs="宋体" w:hint="eastAsia"/>
          <w:sz w:val="24"/>
          <w:szCs w:val="24"/>
        </w:rPr>
        <w:t>（七）阅读推广部</w:t>
      </w:r>
    </w:p>
    <w:p w:rsidR="008801A2" w:rsidRDefault="000729D5">
      <w:pPr>
        <w:pStyle w:val="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、部长（兼任曲园读书汇会长）：</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负责读书汇全面工作，制定或审定读书汇近期活动计划和长期发展规划。监督各部门和全体会员认真实施。负责与图书馆阅读推广团队指导老师之间的联系与沟通。定期对读书汇工作进行总结、分析，并向指导老师汇报读书汇活动开展情况，及时反馈读书汇中存在的问题。</w:t>
      </w:r>
    </w:p>
    <w:p w:rsidR="008801A2" w:rsidRDefault="000729D5">
      <w:pPr>
        <w:pStyle w:val="1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、副部一（兼任曲园读书汇副会长）：</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负责审核曲园读书汇会员申请、管理会员档案、组织</w:t>
      </w:r>
      <w:r>
        <w:rPr>
          <w:rFonts w:ascii="宋体" w:eastAsia="宋体" w:hAnsi="宋体" w:cs="宋体" w:hint="eastAsia"/>
          <w:sz w:val="24"/>
          <w:szCs w:val="24"/>
        </w:rPr>
        <w:t>读书活动、对外联络、选定共读读本、推送相关馆藏信息及优秀会员作品</w:t>
      </w:r>
    </w:p>
    <w:p w:rsidR="008801A2" w:rsidRDefault="000729D5">
      <w:pPr>
        <w:pStyle w:val="1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、副部二（兼任曲园读书汇副会长）：</w:t>
      </w:r>
    </w:p>
    <w:p w:rsidR="008801A2" w:rsidRDefault="000729D5">
      <w:pPr>
        <w:pStyle w:val="10"/>
        <w:ind w:firstLine="480"/>
        <w:rPr>
          <w:rFonts w:ascii="宋体" w:eastAsia="宋体" w:hAnsi="宋体" w:cs="宋体"/>
          <w:sz w:val="24"/>
          <w:szCs w:val="24"/>
        </w:rPr>
      </w:pPr>
      <w:r>
        <w:rPr>
          <w:rFonts w:ascii="宋体" w:eastAsia="宋体" w:hAnsi="宋体" w:cs="宋体" w:hint="eastAsia"/>
          <w:sz w:val="24"/>
          <w:szCs w:val="24"/>
        </w:rPr>
        <w:t>负责检查督促读书汇会议决议的执行，为读书汇全局工作和重要工作提供参考意见</w:t>
      </w:r>
      <w:r>
        <w:rPr>
          <w:rFonts w:ascii="宋体" w:eastAsia="宋体" w:hAnsi="宋体" w:cs="宋体" w:hint="eastAsia"/>
          <w:sz w:val="24"/>
          <w:szCs w:val="24"/>
        </w:rPr>
        <w:t>。</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、副部</w:t>
      </w:r>
      <w:r>
        <w:rPr>
          <w:rFonts w:ascii="宋体" w:eastAsia="宋体" w:hAnsi="宋体" w:cs="宋体" w:hint="eastAsia"/>
          <w:sz w:val="24"/>
          <w:szCs w:val="24"/>
        </w:rPr>
        <w:t>三</w:t>
      </w:r>
      <w:r>
        <w:rPr>
          <w:rFonts w:ascii="宋体" w:eastAsia="宋体" w:hAnsi="宋体" w:cs="宋体" w:hint="eastAsia"/>
          <w:sz w:val="24"/>
          <w:szCs w:val="24"/>
        </w:rPr>
        <w:t>（兼任曲园读书汇副会长）：</w:t>
      </w:r>
    </w:p>
    <w:p w:rsidR="008801A2" w:rsidRDefault="000729D5">
      <w:pPr>
        <w:pStyle w:val="10"/>
        <w:ind w:firstLine="480"/>
        <w:rPr>
          <w:rFonts w:ascii="宋体" w:eastAsia="宋体" w:hAnsi="宋体" w:cs="宋体"/>
          <w:sz w:val="24"/>
          <w:szCs w:val="24"/>
        </w:rPr>
      </w:pPr>
      <w:r>
        <w:rPr>
          <w:rFonts w:ascii="宋体" w:eastAsia="宋体" w:hAnsi="宋体" w:cs="宋体" w:hint="eastAsia"/>
          <w:sz w:val="24"/>
          <w:szCs w:val="24"/>
        </w:rPr>
        <w:t>申报并策划读书汇活动及宣传，起草读书汇大型活动中的主持稿、发言稿等，并及时反馈会员的意见和建议等工作。</w:t>
      </w:r>
    </w:p>
    <w:p w:rsidR="008801A2" w:rsidRDefault="008801A2">
      <w:pPr>
        <w:pStyle w:val="10"/>
        <w:rPr>
          <w:rFonts w:ascii="宋体" w:eastAsia="宋体" w:hAnsi="宋体" w:cs="宋体"/>
          <w:sz w:val="24"/>
          <w:szCs w:val="24"/>
        </w:rPr>
      </w:pPr>
    </w:p>
    <w:p w:rsidR="008801A2" w:rsidRDefault="000729D5">
      <w:pPr>
        <w:pStyle w:val="10"/>
        <w:rPr>
          <w:rFonts w:ascii="宋体" w:eastAsia="宋体" w:hAnsi="宋体" w:cs="宋体"/>
          <w:sz w:val="24"/>
          <w:szCs w:val="24"/>
        </w:rPr>
      </w:pPr>
      <w:r>
        <w:rPr>
          <w:rFonts w:ascii="宋体" w:eastAsia="宋体" w:hAnsi="宋体" w:cs="宋体"/>
          <w:sz w:val="24"/>
          <w:szCs w:val="24"/>
        </w:rPr>
        <w:t>(</w:t>
      </w:r>
      <w:r>
        <w:rPr>
          <w:rFonts w:ascii="宋体" w:eastAsia="宋体" w:hAnsi="宋体" w:cs="宋体" w:hint="eastAsia"/>
          <w:sz w:val="24"/>
          <w:szCs w:val="24"/>
        </w:rPr>
        <w:t>八</w:t>
      </w:r>
      <w:r>
        <w:rPr>
          <w:rFonts w:ascii="宋体" w:eastAsia="宋体" w:hAnsi="宋体" w:cs="宋体"/>
          <w:sz w:val="24"/>
          <w:szCs w:val="24"/>
        </w:rPr>
        <w:t>)</w:t>
      </w:r>
      <w:r>
        <w:rPr>
          <w:rFonts w:ascii="宋体" w:eastAsia="宋体" w:hAnsi="宋体" w:cs="宋体" w:hint="eastAsia"/>
          <w:sz w:val="24"/>
          <w:szCs w:val="24"/>
        </w:rPr>
        <w:t>技术助理部</w:t>
      </w:r>
    </w:p>
    <w:p w:rsidR="008801A2" w:rsidRDefault="000729D5">
      <w:pPr>
        <w:pStyle w:val="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、部长：</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全面负责技术部助理工作，协助电子阅览室的日常管理维护工作。负责图管会网站的建设与维护。协助技术部对图书馆所有电脑与网络的维护工作。监督指导本部门各项工作，协调图管会部门之间工作，加强成员的团结交流与合作。做好年度计划和总结。</w:t>
      </w:r>
    </w:p>
    <w:p w:rsidR="008801A2" w:rsidRDefault="000729D5">
      <w:pPr>
        <w:pStyle w:val="1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、副部长一：</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管理部门人员调动，成员无课时间统计，安排值班任务，对接值班老师安排工作。</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、副部长</w:t>
      </w:r>
      <w:r>
        <w:rPr>
          <w:rFonts w:ascii="宋体" w:eastAsia="宋体" w:hAnsi="宋体" w:cs="宋体" w:hint="eastAsia"/>
          <w:sz w:val="24"/>
          <w:szCs w:val="24"/>
        </w:rPr>
        <w:t>二</w:t>
      </w:r>
      <w:r>
        <w:rPr>
          <w:rFonts w:ascii="宋体" w:eastAsia="宋体" w:hAnsi="宋体" w:cs="宋体" w:hint="eastAsia"/>
          <w:sz w:val="24"/>
          <w:szCs w:val="24"/>
        </w:rPr>
        <w:t>：</w:t>
      </w:r>
    </w:p>
    <w:p w:rsidR="008801A2" w:rsidRDefault="008801A2">
      <w:pPr>
        <w:pStyle w:val="10"/>
        <w:rPr>
          <w:rFonts w:ascii="宋体" w:eastAsia="宋体" w:hAnsi="宋体" w:cs="宋体"/>
          <w:sz w:val="24"/>
          <w:szCs w:val="24"/>
        </w:rPr>
      </w:pP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lastRenderedPageBreak/>
        <w:t>协助管理电子阅览室日常管理维护工作，负责电子阅览室的秩序管理，指导教育督促读者遵守使用规则，做好读者咨询服务工作，保持阅览环境整洁</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、副部长</w:t>
      </w:r>
      <w:r>
        <w:rPr>
          <w:rFonts w:ascii="宋体" w:eastAsia="宋体" w:hAnsi="宋体" w:cs="宋体" w:hint="eastAsia"/>
          <w:sz w:val="24"/>
          <w:szCs w:val="24"/>
        </w:rPr>
        <w:t>三</w:t>
      </w:r>
      <w:bookmarkStart w:id="0" w:name="_GoBack"/>
      <w:bookmarkEnd w:id="0"/>
      <w:r>
        <w:rPr>
          <w:rFonts w:ascii="宋体" w:eastAsia="宋体" w:hAnsi="宋体" w:cs="宋体" w:hint="eastAsia"/>
          <w:sz w:val="24"/>
          <w:szCs w:val="24"/>
        </w:rPr>
        <w:t>：</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负责图管会网站维护管理，及时发布新闻公告，协助技术部对图书馆所有电脑与网络的维护工作。为图管会软件培训提供技术支持。</w:t>
      </w:r>
    </w:p>
    <w:p w:rsidR="008801A2" w:rsidRDefault="008801A2">
      <w:pPr>
        <w:pStyle w:val="10"/>
        <w:ind w:firstLineChars="200" w:firstLine="480"/>
        <w:rPr>
          <w:rFonts w:ascii="宋体" w:eastAsia="宋体" w:hAnsi="宋体" w:cs="宋体"/>
          <w:sz w:val="24"/>
          <w:szCs w:val="24"/>
        </w:rPr>
      </w:pPr>
    </w:p>
    <w:p w:rsidR="008801A2" w:rsidRDefault="000729D5">
      <w:pPr>
        <w:pStyle w:val="10"/>
        <w:rPr>
          <w:rFonts w:ascii="宋体" w:eastAsia="宋体" w:hAnsi="宋体" w:cs="宋体"/>
          <w:sz w:val="24"/>
          <w:szCs w:val="24"/>
        </w:rPr>
      </w:pPr>
      <w:r>
        <w:rPr>
          <w:rFonts w:ascii="宋体" w:eastAsia="宋体" w:hAnsi="宋体" w:cs="宋体" w:hint="eastAsia"/>
          <w:sz w:val="24"/>
          <w:szCs w:val="24"/>
        </w:rPr>
        <w:t>（九）参考咨询助理部</w:t>
      </w:r>
    </w:p>
    <w:p w:rsidR="008801A2" w:rsidRDefault="000729D5">
      <w:pPr>
        <w:pStyle w:val="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、部长：</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全面负责参考咨询助理部工作</w:t>
      </w:r>
      <w:r>
        <w:rPr>
          <w:rFonts w:ascii="宋体" w:eastAsia="宋体" w:hAnsi="宋体" w:cs="宋体"/>
          <w:sz w:val="24"/>
          <w:szCs w:val="24"/>
        </w:rPr>
        <w:t>和人员管理</w:t>
      </w:r>
      <w:r>
        <w:rPr>
          <w:rFonts w:ascii="宋体" w:eastAsia="宋体" w:hAnsi="宋体" w:cs="宋体" w:hint="eastAsia"/>
          <w:sz w:val="24"/>
          <w:szCs w:val="24"/>
        </w:rPr>
        <w:t>，策划组织各类阅读推广活动，协助老师负责证件管理工作。</w:t>
      </w:r>
      <w:r>
        <w:rPr>
          <w:rFonts w:ascii="宋体" w:eastAsia="宋体" w:hAnsi="宋体" w:cs="宋体"/>
          <w:sz w:val="24"/>
          <w:szCs w:val="24"/>
        </w:rPr>
        <w:t>参与图</w:t>
      </w:r>
      <w:r>
        <w:rPr>
          <w:rFonts w:ascii="宋体" w:eastAsia="宋体" w:hAnsi="宋体" w:cs="宋体" w:hint="eastAsia"/>
          <w:sz w:val="24"/>
          <w:szCs w:val="24"/>
        </w:rPr>
        <w:t>管</w:t>
      </w:r>
      <w:r>
        <w:rPr>
          <w:rFonts w:ascii="宋体" w:eastAsia="宋体" w:hAnsi="宋体" w:cs="宋体"/>
          <w:sz w:val="24"/>
          <w:szCs w:val="24"/>
        </w:rPr>
        <w:t>会大型活动的人员分配及活动分工。</w:t>
      </w:r>
      <w:r>
        <w:rPr>
          <w:rFonts w:ascii="宋体" w:eastAsia="宋体" w:hAnsi="宋体" w:cs="宋体"/>
          <w:sz w:val="24"/>
          <w:szCs w:val="24"/>
        </w:rPr>
        <w:br/>
        <w:t>2</w:t>
      </w:r>
      <w:r>
        <w:rPr>
          <w:rFonts w:ascii="宋体" w:eastAsia="宋体" w:hAnsi="宋体" w:cs="宋体" w:hint="eastAsia"/>
          <w:sz w:val="24"/>
          <w:szCs w:val="24"/>
        </w:rPr>
        <w:t>、副部一：</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合理安排部门人员值班表及值班工作；负责部门新成员的培训工作（图书馆常见问题、新生入馆参观）；关注图书馆（日照）微信的发布，及时转发至各学生</w:t>
      </w:r>
      <w:r>
        <w:rPr>
          <w:rFonts w:ascii="宋体" w:eastAsia="宋体" w:hAnsi="宋体" w:cs="宋体" w:hint="eastAsia"/>
          <w:sz w:val="24"/>
          <w:szCs w:val="24"/>
        </w:rPr>
        <w:t>QQ</w:t>
      </w:r>
      <w:r>
        <w:rPr>
          <w:rFonts w:ascii="宋体" w:eastAsia="宋体" w:hAnsi="宋体" w:cs="宋体" w:hint="eastAsia"/>
          <w:sz w:val="24"/>
          <w:szCs w:val="24"/>
        </w:rPr>
        <w:t>群；协助部门老师组织新生入馆参观以及校外读者入馆参观。</w:t>
      </w:r>
      <w:r>
        <w:rPr>
          <w:rFonts w:ascii="宋体" w:eastAsia="宋体" w:hAnsi="宋体" w:cs="宋体"/>
          <w:sz w:val="24"/>
          <w:szCs w:val="24"/>
        </w:rPr>
        <w:br/>
        <w:t>3</w:t>
      </w:r>
      <w:r>
        <w:rPr>
          <w:rFonts w:ascii="宋体" w:eastAsia="宋体" w:hAnsi="宋体" w:cs="宋体" w:hint="eastAsia"/>
          <w:sz w:val="24"/>
          <w:szCs w:val="24"/>
        </w:rPr>
        <w:t>、副部二：</w:t>
      </w:r>
    </w:p>
    <w:p w:rsidR="008801A2" w:rsidRDefault="000729D5">
      <w:pPr>
        <w:pStyle w:val="10"/>
        <w:ind w:firstLineChars="200" w:firstLine="480"/>
        <w:rPr>
          <w:rFonts w:ascii="宋体" w:eastAsia="宋体" w:hAnsi="宋体" w:cs="宋体"/>
          <w:sz w:val="24"/>
          <w:szCs w:val="24"/>
        </w:rPr>
      </w:pPr>
      <w:r>
        <w:rPr>
          <w:rFonts w:ascii="宋体" w:eastAsia="宋体" w:hAnsi="宋体" w:cs="宋体" w:hint="eastAsia"/>
          <w:sz w:val="24"/>
          <w:szCs w:val="24"/>
        </w:rPr>
        <w:t>策划组织阅读推广活动；负责部门新成员证件管理培训工作；协助老师负责证件管理工作；协助老师负责读者的当面咨询和电话咨询。</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、副部三：</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协助老师负责校外读者借阅证的停借，退卡问题，协助老师负责讲座推广等工作，负责图管会各大活动中本部门人员安排问题。</w:t>
      </w:r>
    </w:p>
    <w:p w:rsidR="008801A2" w:rsidRDefault="000729D5">
      <w:pPr>
        <w:pStyle w:val="10"/>
        <w:rPr>
          <w:rFonts w:ascii="宋体" w:eastAsia="宋体" w:hAnsi="宋体" w:cs="宋体"/>
          <w:sz w:val="24"/>
          <w:szCs w:val="24"/>
        </w:rPr>
      </w:pPr>
      <w:r>
        <w:rPr>
          <w:rFonts w:ascii="宋体" w:eastAsia="宋体" w:hAnsi="宋体" w:cs="宋体" w:hint="eastAsia"/>
          <w:sz w:val="24"/>
          <w:szCs w:val="24"/>
        </w:rPr>
        <w:t>（十）采编助理部</w:t>
      </w:r>
    </w:p>
    <w:p w:rsidR="008801A2" w:rsidRDefault="000729D5">
      <w:pPr>
        <w:pStyle w:val="1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、部长：</w:t>
      </w:r>
    </w:p>
    <w:p w:rsidR="008801A2" w:rsidRDefault="000729D5">
      <w:pPr>
        <w:pStyle w:val="10"/>
        <w:rPr>
          <w:rFonts w:ascii="宋体" w:eastAsia="宋体" w:hAnsi="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全面负责本部门工作和人员管理。负责与资源建设部老师沟通协调，积极配合资源建设部开展</w:t>
      </w:r>
      <w:r>
        <w:rPr>
          <w:rFonts w:ascii="宋体" w:eastAsia="宋体" w:hAnsi="宋体" w:hint="eastAsia"/>
          <w:sz w:val="24"/>
          <w:szCs w:val="24"/>
        </w:rPr>
        <w:t>工作。在完成部门基础工作的前提下，负责带领本部成员开展与资源建设相关的推广活动。负责图管会决议、部门意见的上传下达，负责与其他部门的沟通</w:t>
      </w:r>
      <w:r>
        <w:rPr>
          <w:rFonts w:ascii="宋体" w:eastAsia="宋体" w:hAnsi="宋体" w:hint="eastAsia"/>
          <w:sz w:val="24"/>
          <w:szCs w:val="24"/>
        </w:rPr>
        <w:t>。</w:t>
      </w:r>
    </w:p>
    <w:p w:rsidR="008801A2" w:rsidRDefault="000729D5">
      <w:pPr>
        <w:pStyle w:val="1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、副部一：</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负责图书推荐、收集荐购表单等工作。</w:t>
      </w:r>
    </w:p>
    <w:p w:rsidR="008801A2" w:rsidRDefault="000729D5">
      <w:pPr>
        <w:pStyle w:val="1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、副部二：</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负责图书前期、后期加工。负责与分管老师沟通协调，负责配合部长工作。</w:t>
      </w:r>
    </w:p>
    <w:p w:rsidR="008801A2" w:rsidRDefault="000729D5">
      <w:pPr>
        <w:pStyle w:val="1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副部三：</w:t>
      </w:r>
    </w:p>
    <w:p w:rsidR="008801A2" w:rsidRDefault="000729D5">
      <w:pPr>
        <w:pStyle w:val="10"/>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负责与分管老师沟通协调进行工作，负责配合部长工作。</w:t>
      </w:r>
    </w:p>
    <w:p w:rsidR="008801A2" w:rsidRDefault="008801A2">
      <w:pPr>
        <w:pStyle w:val="10"/>
        <w:ind w:firstLineChars="200" w:firstLine="480"/>
        <w:rPr>
          <w:rFonts w:ascii="宋体" w:eastAsia="宋体" w:hAnsi="宋体"/>
          <w:sz w:val="24"/>
          <w:szCs w:val="24"/>
        </w:rPr>
      </w:pPr>
    </w:p>
    <w:p w:rsidR="008801A2" w:rsidRDefault="000729D5">
      <w:pPr>
        <w:pStyle w:val="10"/>
        <w:rPr>
          <w:rFonts w:ascii="宋体" w:eastAsia="宋体" w:hAnsi="宋体"/>
          <w:sz w:val="24"/>
          <w:szCs w:val="24"/>
        </w:rPr>
      </w:pPr>
      <w:r>
        <w:rPr>
          <w:rFonts w:ascii="宋体" w:eastAsia="宋体" w:hAnsi="宋体" w:hint="eastAsia"/>
          <w:sz w:val="24"/>
          <w:szCs w:val="24"/>
        </w:rPr>
        <w:t>（十一）期刊助理部：</w:t>
      </w:r>
    </w:p>
    <w:p w:rsidR="008801A2" w:rsidRDefault="000729D5">
      <w:pPr>
        <w:pStyle w:val="1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、部长：</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全面负责期刊助理部各项工作，统筹安排部内工作。</w:t>
      </w:r>
    </w:p>
    <w:p w:rsidR="008801A2" w:rsidRDefault="000729D5">
      <w:pPr>
        <w:pStyle w:val="1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、副部一：</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负责部内勤工助学管理工作</w:t>
      </w:r>
    </w:p>
    <w:p w:rsidR="008801A2" w:rsidRDefault="000729D5">
      <w:pPr>
        <w:pStyle w:val="10"/>
        <w:rPr>
          <w:rFonts w:ascii="宋体" w:eastAsia="宋体" w:hAnsi="宋体"/>
          <w:sz w:val="24"/>
          <w:szCs w:val="24"/>
        </w:rPr>
      </w:pPr>
      <w:r>
        <w:rPr>
          <w:rFonts w:ascii="宋体" w:eastAsia="宋体" w:hAnsi="宋体" w:hint="eastAsia"/>
          <w:sz w:val="24"/>
          <w:szCs w:val="24"/>
        </w:rPr>
        <w:t>3</w:t>
      </w:r>
      <w:r>
        <w:rPr>
          <w:rFonts w:ascii="宋体" w:eastAsia="宋体" w:hAnsi="宋体" w:hint="eastAsia"/>
          <w:sz w:val="24"/>
          <w:szCs w:val="24"/>
        </w:rPr>
        <w:t>、副部二：</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负责本部门阅读推广活动，做好期刊推荐工作。</w:t>
      </w:r>
    </w:p>
    <w:p w:rsidR="008801A2" w:rsidRDefault="000729D5">
      <w:pPr>
        <w:pStyle w:val="10"/>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、副部三：</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定期核算勤工助学工作量，制作工资表。</w:t>
      </w:r>
    </w:p>
    <w:p w:rsidR="008801A2" w:rsidRDefault="000729D5">
      <w:pPr>
        <w:pStyle w:val="10"/>
        <w:rPr>
          <w:rFonts w:ascii="宋体" w:eastAsia="宋体" w:hAnsi="宋体"/>
          <w:sz w:val="24"/>
          <w:szCs w:val="24"/>
        </w:rPr>
      </w:pPr>
      <w:r>
        <w:rPr>
          <w:rFonts w:ascii="宋体" w:eastAsia="宋体" w:hAnsi="宋体" w:hint="eastAsia"/>
          <w:sz w:val="24"/>
          <w:szCs w:val="24"/>
        </w:rPr>
        <w:t>（十二）流通部</w:t>
      </w:r>
    </w:p>
    <w:p w:rsidR="008801A2" w:rsidRDefault="000729D5">
      <w:pPr>
        <w:pStyle w:val="1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、部长：</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lastRenderedPageBreak/>
        <w:t>全面负责流通部助理工作，协助做好图书上架、排序、管理等流通服务工作，策划组织各类阅读推广活动，做好部门人员管理工作。</w:t>
      </w:r>
    </w:p>
    <w:p w:rsidR="008801A2" w:rsidRDefault="000729D5">
      <w:pPr>
        <w:pStyle w:val="1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、副部一：</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主要协助部长抓好部内全面工作，重点做好第一书库的工作，兼顾外文、工具书库和图书修补室的工作。</w:t>
      </w:r>
    </w:p>
    <w:p w:rsidR="008801A2" w:rsidRDefault="000729D5">
      <w:pPr>
        <w:pStyle w:val="1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、副部二：</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主要抓好勤工俭学工作，重点做好第二书库的工作。</w:t>
      </w:r>
    </w:p>
    <w:p w:rsidR="008801A2" w:rsidRDefault="000729D5">
      <w:pPr>
        <w:pStyle w:val="1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、副部三：</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主要抓好志愿者工作，重点做好第三书库的工作。</w:t>
      </w:r>
    </w:p>
    <w:p w:rsidR="008801A2" w:rsidRDefault="008801A2">
      <w:pPr>
        <w:pStyle w:val="10"/>
        <w:ind w:firstLineChars="200" w:firstLine="480"/>
        <w:rPr>
          <w:rFonts w:ascii="宋体" w:eastAsia="宋体" w:hAnsi="宋体"/>
          <w:sz w:val="24"/>
          <w:szCs w:val="24"/>
        </w:rPr>
      </w:pPr>
    </w:p>
    <w:p w:rsidR="008801A2" w:rsidRDefault="000729D5">
      <w:pPr>
        <w:pStyle w:val="10"/>
        <w:rPr>
          <w:rFonts w:ascii="宋体" w:eastAsia="宋体" w:hAnsi="宋体"/>
          <w:sz w:val="24"/>
          <w:szCs w:val="24"/>
        </w:rPr>
      </w:pPr>
      <w:r>
        <w:rPr>
          <w:rFonts w:ascii="宋体" w:eastAsia="宋体" w:hAnsi="宋体" w:hint="eastAsia"/>
          <w:sz w:val="24"/>
          <w:szCs w:val="24"/>
        </w:rPr>
        <w:t>（十三）自修助管部</w:t>
      </w:r>
    </w:p>
    <w:p w:rsidR="008801A2" w:rsidRDefault="000729D5">
      <w:pPr>
        <w:pStyle w:val="1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、部长：</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全面负责自修助管部工作，协助做好自修读者管理工作，做好自修区公共设施、设备安全与卫生管理等工作，策划组织部内阅读推广活动。做好部门</w:t>
      </w:r>
      <w:r>
        <w:rPr>
          <w:rFonts w:ascii="宋体" w:eastAsia="宋体" w:hAnsi="宋体" w:hint="eastAsia"/>
          <w:sz w:val="24"/>
          <w:szCs w:val="24"/>
        </w:rPr>
        <w:t>人员管理工作。</w:t>
      </w:r>
    </w:p>
    <w:p w:rsidR="008801A2" w:rsidRDefault="000729D5">
      <w:pPr>
        <w:pStyle w:val="1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、副部一：</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负责做好自修读者管理工作，协助清理占座书物，妥善处理读者意见纠纷，加强对自修读者的沟通协调及管理。管理志愿者的日常工作，加强自修助管部干事与志愿者的联系交流。</w:t>
      </w:r>
    </w:p>
    <w:p w:rsidR="008801A2" w:rsidRDefault="000729D5">
      <w:pPr>
        <w:pStyle w:val="1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、副部二：</w:t>
      </w:r>
    </w:p>
    <w:p w:rsidR="008801A2" w:rsidRDefault="000729D5">
      <w:pPr>
        <w:pStyle w:val="10"/>
        <w:ind w:firstLineChars="200" w:firstLine="480"/>
        <w:rPr>
          <w:rFonts w:ascii="宋体" w:eastAsia="宋体" w:hAnsi="宋体"/>
          <w:sz w:val="24"/>
          <w:szCs w:val="24"/>
        </w:rPr>
      </w:pPr>
      <w:r>
        <w:rPr>
          <w:rFonts w:ascii="宋体" w:eastAsia="宋体" w:hAnsi="宋体" w:hint="eastAsia"/>
          <w:sz w:val="24"/>
          <w:szCs w:val="24"/>
        </w:rPr>
        <w:t>负责做好自修区公共设施、设备安全与卫生管理等工作，及时监督检查自修区域各类设施安全及环境卫生情况。</w:t>
      </w:r>
    </w:p>
    <w:p w:rsidR="008801A2" w:rsidRDefault="000729D5">
      <w:pPr>
        <w:pStyle w:val="10"/>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、副部三：</w:t>
      </w:r>
    </w:p>
    <w:p w:rsidR="008801A2" w:rsidRDefault="000729D5">
      <w:pPr>
        <w:pStyle w:val="10"/>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负责该部门的系列活动。汇总每周的值班和活动出勤情况，志愿者工作室等日常工作。</w:t>
      </w:r>
    </w:p>
    <w:sectPr w:rsidR="008801A2" w:rsidSect="008801A2">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9D5" w:rsidRDefault="000729D5" w:rsidP="006D1DA1">
      <w:pPr>
        <w:spacing w:after="0"/>
      </w:pPr>
      <w:r>
        <w:separator/>
      </w:r>
    </w:p>
  </w:endnote>
  <w:endnote w:type="continuationSeparator" w:id="1">
    <w:p w:rsidR="000729D5" w:rsidRDefault="000729D5" w:rsidP="006D1D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9D5" w:rsidRDefault="000729D5" w:rsidP="006D1DA1">
      <w:pPr>
        <w:spacing w:after="0"/>
      </w:pPr>
      <w:r>
        <w:separator/>
      </w:r>
    </w:p>
  </w:footnote>
  <w:footnote w:type="continuationSeparator" w:id="1">
    <w:p w:rsidR="000729D5" w:rsidRDefault="000729D5" w:rsidP="006D1DA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hdrShapeDefaults>
    <o:shapedefaults v:ext="edit" spidmax="3074"/>
  </w:hdrShapeDefaults>
  <w:footnotePr>
    <w:footnote w:id="0"/>
    <w:footnote w:id="1"/>
  </w:footnotePr>
  <w:endnotePr>
    <w:endnote w:id="0"/>
    <w:endnote w:id="1"/>
  </w:endnotePr>
  <w:compat>
    <w:useFELayout/>
    <w:underlineTabInNumList/>
  </w:compat>
  <w:rsids>
    <w:rsidRoot w:val="00DD001E"/>
    <w:rsid w:val="000729D5"/>
    <w:rsid w:val="000C1619"/>
    <w:rsid w:val="00146F78"/>
    <w:rsid w:val="001836D2"/>
    <w:rsid w:val="001B50F5"/>
    <w:rsid w:val="00294C54"/>
    <w:rsid w:val="002A1254"/>
    <w:rsid w:val="002C5B58"/>
    <w:rsid w:val="002F7540"/>
    <w:rsid w:val="00362173"/>
    <w:rsid w:val="00383C26"/>
    <w:rsid w:val="003B5711"/>
    <w:rsid w:val="003B6F43"/>
    <w:rsid w:val="003D5668"/>
    <w:rsid w:val="004175D2"/>
    <w:rsid w:val="00452C98"/>
    <w:rsid w:val="00474920"/>
    <w:rsid w:val="00492EB1"/>
    <w:rsid w:val="004B7651"/>
    <w:rsid w:val="004C3148"/>
    <w:rsid w:val="00531D0C"/>
    <w:rsid w:val="0055056B"/>
    <w:rsid w:val="005660D3"/>
    <w:rsid w:val="005A1200"/>
    <w:rsid w:val="005E2393"/>
    <w:rsid w:val="006240CD"/>
    <w:rsid w:val="0062613A"/>
    <w:rsid w:val="00655A35"/>
    <w:rsid w:val="006D1DA1"/>
    <w:rsid w:val="006F5A98"/>
    <w:rsid w:val="00745D62"/>
    <w:rsid w:val="00776F62"/>
    <w:rsid w:val="008801A2"/>
    <w:rsid w:val="00982E4B"/>
    <w:rsid w:val="009B7EC6"/>
    <w:rsid w:val="009D5DFB"/>
    <w:rsid w:val="00A22B50"/>
    <w:rsid w:val="00A54D0F"/>
    <w:rsid w:val="00B17CAB"/>
    <w:rsid w:val="00B370B5"/>
    <w:rsid w:val="00BF18E8"/>
    <w:rsid w:val="00BF7CB7"/>
    <w:rsid w:val="00C77747"/>
    <w:rsid w:val="00C83CD5"/>
    <w:rsid w:val="00C96C21"/>
    <w:rsid w:val="00D43411"/>
    <w:rsid w:val="00D5796B"/>
    <w:rsid w:val="00D716AC"/>
    <w:rsid w:val="00DC2200"/>
    <w:rsid w:val="00DD001E"/>
    <w:rsid w:val="00E0302A"/>
    <w:rsid w:val="00E13F79"/>
    <w:rsid w:val="00EA3E5C"/>
    <w:rsid w:val="00EB2D63"/>
    <w:rsid w:val="00EC41A4"/>
    <w:rsid w:val="00EF1B7C"/>
    <w:rsid w:val="00EF6759"/>
    <w:rsid w:val="00F435BD"/>
    <w:rsid w:val="602C3D2A"/>
    <w:rsid w:val="69A5403E"/>
    <w:rsid w:val="782C68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01A2"/>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801A2"/>
    <w:pPr>
      <w:tabs>
        <w:tab w:val="center" w:pos="4153"/>
        <w:tab w:val="right" w:pos="8306"/>
      </w:tabs>
    </w:pPr>
    <w:rPr>
      <w:sz w:val="18"/>
      <w:szCs w:val="18"/>
    </w:rPr>
  </w:style>
  <w:style w:type="paragraph" w:styleId="a4">
    <w:name w:val="header"/>
    <w:basedOn w:val="a"/>
    <w:link w:val="Char0"/>
    <w:uiPriority w:val="99"/>
    <w:qFormat/>
    <w:rsid w:val="008801A2"/>
    <w:pPr>
      <w:pBdr>
        <w:bottom w:val="single" w:sz="6" w:space="1" w:color="auto"/>
      </w:pBdr>
      <w:tabs>
        <w:tab w:val="center" w:pos="4153"/>
        <w:tab w:val="right" w:pos="8306"/>
      </w:tabs>
      <w:jc w:val="center"/>
    </w:pPr>
    <w:rPr>
      <w:sz w:val="18"/>
      <w:szCs w:val="18"/>
    </w:rPr>
  </w:style>
  <w:style w:type="paragraph" w:customStyle="1" w:styleId="1">
    <w:name w:val="列表段落1"/>
    <w:basedOn w:val="a"/>
    <w:uiPriority w:val="99"/>
    <w:qFormat/>
    <w:rsid w:val="008801A2"/>
    <w:pPr>
      <w:ind w:firstLineChars="200" w:firstLine="420"/>
    </w:pPr>
  </w:style>
  <w:style w:type="paragraph" w:customStyle="1" w:styleId="10">
    <w:name w:val="无间隔1"/>
    <w:uiPriority w:val="99"/>
    <w:qFormat/>
    <w:rsid w:val="008801A2"/>
    <w:pPr>
      <w:adjustRightInd w:val="0"/>
      <w:snapToGrid w:val="0"/>
    </w:pPr>
    <w:rPr>
      <w:rFonts w:ascii="Tahoma" w:eastAsia="微软雅黑" w:hAnsi="Tahoma"/>
      <w:sz w:val="22"/>
      <w:szCs w:val="22"/>
    </w:rPr>
  </w:style>
  <w:style w:type="character" w:customStyle="1" w:styleId="Char0">
    <w:name w:val="页眉 Char"/>
    <w:basedOn w:val="a0"/>
    <w:link w:val="a4"/>
    <w:uiPriority w:val="99"/>
    <w:qFormat/>
    <w:rsid w:val="008801A2"/>
    <w:rPr>
      <w:rFonts w:ascii="Tahoma" w:hAnsi="Tahoma" w:cs="Times New Roman"/>
      <w:sz w:val="18"/>
      <w:szCs w:val="18"/>
    </w:rPr>
  </w:style>
  <w:style w:type="character" w:customStyle="1" w:styleId="Char">
    <w:name w:val="页脚 Char"/>
    <w:basedOn w:val="a0"/>
    <w:link w:val="a3"/>
    <w:uiPriority w:val="99"/>
    <w:qFormat/>
    <w:rsid w:val="008801A2"/>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992030-5CF3-4FD8-97FA-DAC4480192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581</Words>
  <Characters>3312</Characters>
  <Application>Microsoft Office Word</Application>
  <DocSecurity>0</DocSecurity>
  <Lines>27</Lines>
  <Paragraphs>7</Paragraphs>
  <ScaleCrop>false</ScaleCrop>
  <Company>Microsoft</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42</cp:revision>
  <cp:lastPrinted>2019-05-24T01:32:00Z</cp:lastPrinted>
  <dcterms:created xsi:type="dcterms:W3CDTF">2019-05-21T06:50:00Z</dcterms:created>
  <dcterms:modified xsi:type="dcterms:W3CDTF">2020-05-18T07:27:00Z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